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E4" w:rsidRDefault="00040182" w:rsidP="00040182">
      <w:pPr>
        <w:jc w:val="center"/>
        <w:rPr>
          <w:rFonts w:ascii="Arial" w:hAnsi="Arial" w:cs="Arial"/>
          <w:sz w:val="32"/>
          <w:szCs w:val="32"/>
        </w:rPr>
      </w:pPr>
      <w:r w:rsidRPr="00040182">
        <w:rPr>
          <w:rFonts w:ascii="Arial" w:hAnsi="Arial" w:cs="Arial"/>
          <w:sz w:val="32"/>
          <w:szCs w:val="32"/>
        </w:rPr>
        <w:t>Seznam delegovaných členů a náhradníků do okrskových komisí pro vol</w:t>
      </w:r>
      <w:r w:rsidR="00D24B10">
        <w:rPr>
          <w:rFonts w:ascii="Arial" w:hAnsi="Arial" w:cs="Arial"/>
          <w:sz w:val="32"/>
          <w:szCs w:val="32"/>
        </w:rPr>
        <w:t xml:space="preserve">bu prezidenta </w:t>
      </w:r>
      <w:r w:rsidRPr="00040182">
        <w:rPr>
          <w:rFonts w:ascii="Arial" w:hAnsi="Arial" w:cs="Arial"/>
          <w:sz w:val="32"/>
          <w:szCs w:val="32"/>
        </w:rPr>
        <w:t>České republiky konan</w:t>
      </w:r>
      <w:r w:rsidR="00D24B10">
        <w:rPr>
          <w:rFonts w:ascii="Arial" w:hAnsi="Arial" w:cs="Arial"/>
          <w:sz w:val="32"/>
          <w:szCs w:val="32"/>
        </w:rPr>
        <w:t>ou</w:t>
      </w:r>
      <w:r w:rsidRPr="00040182">
        <w:rPr>
          <w:rFonts w:ascii="Arial" w:hAnsi="Arial" w:cs="Arial"/>
          <w:sz w:val="32"/>
          <w:szCs w:val="32"/>
        </w:rPr>
        <w:t xml:space="preserve"> ve dnech</w:t>
      </w:r>
      <w:r>
        <w:rPr>
          <w:rFonts w:ascii="Arial" w:hAnsi="Arial" w:cs="Arial"/>
          <w:sz w:val="32"/>
          <w:szCs w:val="32"/>
        </w:rPr>
        <w:t xml:space="preserve"> </w:t>
      </w:r>
      <w:r w:rsidR="00D24B10">
        <w:rPr>
          <w:rFonts w:ascii="Arial" w:hAnsi="Arial" w:cs="Arial"/>
          <w:sz w:val="32"/>
          <w:szCs w:val="32"/>
        </w:rPr>
        <w:t>12</w:t>
      </w:r>
      <w:r w:rsidRPr="00040182">
        <w:rPr>
          <w:rFonts w:ascii="Arial" w:hAnsi="Arial" w:cs="Arial"/>
          <w:sz w:val="32"/>
          <w:szCs w:val="32"/>
        </w:rPr>
        <w:t>. a 1</w:t>
      </w:r>
      <w:r w:rsidR="00D24B10">
        <w:rPr>
          <w:rFonts w:ascii="Arial" w:hAnsi="Arial" w:cs="Arial"/>
          <w:sz w:val="32"/>
          <w:szCs w:val="32"/>
        </w:rPr>
        <w:t xml:space="preserve">3. </w:t>
      </w:r>
      <w:r w:rsidR="00415A69">
        <w:rPr>
          <w:rFonts w:ascii="Arial" w:hAnsi="Arial" w:cs="Arial"/>
          <w:sz w:val="32"/>
          <w:szCs w:val="32"/>
        </w:rPr>
        <w:t>ledna</w:t>
      </w:r>
      <w:r w:rsidR="00D24B10">
        <w:rPr>
          <w:rFonts w:ascii="Arial" w:hAnsi="Arial" w:cs="Arial"/>
          <w:sz w:val="32"/>
          <w:szCs w:val="32"/>
        </w:rPr>
        <w:t xml:space="preserve"> 2018</w:t>
      </w:r>
    </w:p>
    <w:p w:rsidR="00040182" w:rsidRPr="00E17F69" w:rsidRDefault="00040182" w:rsidP="00040182">
      <w:pPr>
        <w:jc w:val="both"/>
        <w:rPr>
          <w:rFonts w:ascii="Arial" w:hAnsi="Arial" w:cs="Arial"/>
          <w:sz w:val="24"/>
          <w:szCs w:val="24"/>
        </w:rPr>
      </w:pPr>
      <w:r w:rsidRPr="00E17F69">
        <w:rPr>
          <w:rFonts w:ascii="Arial" w:hAnsi="Arial" w:cs="Arial"/>
          <w:sz w:val="24"/>
          <w:szCs w:val="24"/>
        </w:rPr>
        <w:t xml:space="preserve">V souladu s § </w:t>
      </w:r>
      <w:r w:rsidR="00D24B10" w:rsidRPr="00E17F69">
        <w:rPr>
          <w:rFonts w:ascii="Arial" w:hAnsi="Arial" w:cs="Arial"/>
          <w:sz w:val="24"/>
          <w:szCs w:val="24"/>
        </w:rPr>
        <w:t>18</w:t>
      </w:r>
      <w:r w:rsidRPr="00E17F69">
        <w:rPr>
          <w:rFonts w:ascii="Arial" w:hAnsi="Arial" w:cs="Arial"/>
          <w:sz w:val="24"/>
          <w:szCs w:val="24"/>
        </w:rPr>
        <w:t xml:space="preserve"> odst. </w:t>
      </w:r>
      <w:r w:rsidR="00D24B10" w:rsidRPr="00E17F69">
        <w:rPr>
          <w:rFonts w:ascii="Arial" w:hAnsi="Arial" w:cs="Arial"/>
          <w:sz w:val="24"/>
          <w:szCs w:val="24"/>
        </w:rPr>
        <w:t>2</w:t>
      </w:r>
      <w:r w:rsidRPr="00E17F69">
        <w:rPr>
          <w:rFonts w:ascii="Arial" w:hAnsi="Arial" w:cs="Arial"/>
          <w:sz w:val="24"/>
          <w:szCs w:val="24"/>
        </w:rPr>
        <w:t xml:space="preserve"> zákona č. 27</w:t>
      </w:r>
      <w:r w:rsidR="00D24B10" w:rsidRPr="00E17F69">
        <w:rPr>
          <w:rFonts w:ascii="Arial" w:hAnsi="Arial" w:cs="Arial"/>
          <w:sz w:val="24"/>
          <w:szCs w:val="24"/>
        </w:rPr>
        <w:t>5</w:t>
      </w:r>
      <w:r w:rsidRPr="00E17F69">
        <w:rPr>
          <w:rFonts w:ascii="Arial" w:hAnsi="Arial" w:cs="Arial"/>
          <w:sz w:val="24"/>
          <w:szCs w:val="24"/>
        </w:rPr>
        <w:t>/</w:t>
      </w:r>
      <w:r w:rsidR="00D24B10" w:rsidRPr="00E17F69">
        <w:rPr>
          <w:rFonts w:ascii="Arial" w:hAnsi="Arial" w:cs="Arial"/>
          <w:sz w:val="24"/>
          <w:szCs w:val="24"/>
        </w:rPr>
        <w:t>2012</w:t>
      </w:r>
      <w:r w:rsidRPr="00E17F69">
        <w:rPr>
          <w:rFonts w:ascii="Arial" w:hAnsi="Arial" w:cs="Arial"/>
          <w:sz w:val="24"/>
          <w:szCs w:val="24"/>
        </w:rPr>
        <w:t xml:space="preserve"> Sb., o volb</w:t>
      </w:r>
      <w:r w:rsidR="00D24B10" w:rsidRPr="00E17F69">
        <w:rPr>
          <w:rFonts w:ascii="Arial" w:hAnsi="Arial" w:cs="Arial"/>
          <w:sz w:val="24"/>
          <w:szCs w:val="24"/>
        </w:rPr>
        <w:t xml:space="preserve">ě prezidenta </w:t>
      </w:r>
      <w:r w:rsidRPr="00E17F69">
        <w:rPr>
          <w:rFonts w:ascii="Arial" w:hAnsi="Arial" w:cs="Arial"/>
          <w:sz w:val="24"/>
          <w:szCs w:val="24"/>
        </w:rPr>
        <w:t xml:space="preserve">České republiky a </w:t>
      </w:r>
      <w:r w:rsidR="00D24B10" w:rsidRPr="00E17F69">
        <w:rPr>
          <w:rFonts w:ascii="Arial" w:hAnsi="Arial" w:cs="Arial"/>
          <w:sz w:val="24"/>
          <w:szCs w:val="24"/>
        </w:rPr>
        <w:t xml:space="preserve">o </w:t>
      </w:r>
      <w:r w:rsidRPr="00E17F69">
        <w:rPr>
          <w:rFonts w:ascii="Arial" w:hAnsi="Arial" w:cs="Arial"/>
          <w:sz w:val="24"/>
          <w:szCs w:val="24"/>
        </w:rPr>
        <w:t xml:space="preserve">změně některých zákonů, ve znění pozdějších předpisů. </w:t>
      </w:r>
    </w:p>
    <w:p w:rsidR="00040182" w:rsidRDefault="00040182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40182" w:rsidRPr="00E17F69" w:rsidRDefault="00D24B10" w:rsidP="0004018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17F69">
        <w:rPr>
          <w:rFonts w:ascii="Arial" w:hAnsi="Arial" w:cs="Arial"/>
          <w:color w:val="000000"/>
          <w:sz w:val="20"/>
          <w:szCs w:val="20"/>
          <w:highlight w:val="white"/>
        </w:rPr>
        <w:t>Navrhující občan, který je oprávněn navrhnout kandidáta na funkci prezidenta republiky a jím podaná kandidátní listina byla zaregistrována, politická strana, politické hnutí nebo koalice, která má zastoupení v Poslanecké sněmovně nebo Senátu, anebo politická strana, politické hnutí nebo koalice, která nemá zastoupení v Parlamentu České republiky a v posledních volbách získala alespoň jeden mandát v územně příslušném zastupitelstvu kraje</w:t>
      </w:r>
    </w:p>
    <w:p w:rsidR="00D24B10" w:rsidRDefault="00D24B10" w:rsidP="00040182">
      <w:pPr>
        <w:spacing w:after="0"/>
        <w:jc w:val="both"/>
        <w:rPr>
          <w:rFonts w:ascii="Arial" w:hAnsi="Arial" w:cs="Arial"/>
        </w:rPr>
      </w:pPr>
    </w:p>
    <w:p w:rsidR="00040182" w:rsidRPr="00E17F69" w:rsidRDefault="00040182" w:rsidP="000401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7F69">
        <w:rPr>
          <w:rFonts w:ascii="Arial" w:hAnsi="Arial" w:cs="Arial"/>
          <w:sz w:val="24"/>
          <w:szCs w:val="24"/>
        </w:rPr>
        <w:t>V</w:t>
      </w:r>
      <w:r w:rsidR="00D72FF5" w:rsidRPr="00E17F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7F69">
        <w:rPr>
          <w:rFonts w:ascii="Arial" w:hAnsi="Arial" w:cs="Arial"/>
          <w:sz w:val="24"/>
          <w:szCs w:val="24"/>
        </w:rPr>
        <w:t>zákon</w:t>
      </w:r>
      <w:r w:rsidR="00D72FF5" w:rsidRPr="00E17F69">
        <w:rPr>
          <w:rFonts w:ascii="Arial" w:hAnsi="Arial" w:cs="Arial"/>
          <w:sz w:val="24"/>
          <w:szCs w:val="24"/>
        </w:rPr>
        <w:t>em</w:t>
      </w:r>
      <w:proofErr w:type="gramEnd"/>
      <w:r w:rsidRPr="00E17F69">
        <w:rPr>
          <w:rFonts w:ascii="Arial" w:hAnsi="Arial" w:cs="Arial"/>
          <w:sz w:val="24"/>
          <w:szCs w:val="24"/>
        </w:rPr>
        <w:t xml:space="preserve"> stanovené lhůtě (nejpozději 30 dnů </w:t>
      </w:r>
      <w:r w:rsidR="004A2FD8" w:rsidRPr="00E17F69">
        <w:rPr>
          <w:rFonts w:ascii="Arial" w:hAnsi="Arial" w:cs="Arial"/>
          <w:sz w:val="24"/>
          <w:szCs w:val="24"/>
        </w:rPr>
        <w:t xml:space="preserve">přede dnem voleb – tj. do </w:t>
      </w:r>
      <w:r w:rsidR="00D24B10" w:rsidRPr="00E17F69">
        <w:rPr>
          <w:rFonts w:ascii="Arial" w:hAnsi="Arial" w:cs="Arial"/>
          <w:sz w:val="24"/>
          <w:szCs w:val="24"/>
        </w:rPr>
        <w:t>13</w:t>
      </w:r>
      <w:r w:rsidR="004A2FD8" w:rsidRPr="00E17F69">
        <w:rPr>
          <w:rFonts w:ascii="Arial" w:hAnsi="Arial" w:cs="Arial"/>
          <w:sz w:val="24"/>
          <w:szCs w:val="24"/>
        </w:rPr>
        <w:t xml:space="preserve">. </w:t>
      </w:r>
      <w:r w:rsidR="00415A69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D24B10" w:rsidRPr="00E17F69">
        <w:rPr>
          <w:rFonts w:ascii="Arial" w:hAnsi="Arial" w:cs="Arial"/>
          <w:sz w:val="24"/>
          <w:szCs w:val="24"/>
        </w:rPr>
        <w:t xml:space="preserve">rosince </w:t>
      </w:r>
      <w:r w:rsidR="004A2FD8" w:rsidRPr="00E17F69">
        <w:rPr>
          <w:rFonts w:ascii="Arial" w:hAnsi="Arial" w:cs="Arial"/>
          <w:sz w:val="24"/>
          <w:szCs w:val="24"/>
        </w:rPr>
        <w:t>2017 do 16.</w:t>
      </w:r>
      <w:r w:rsidR="00D673D8" w:rsidRPr="00E17F69">
        <w:rPr>
          <w:rFonts w:ascii="Arial" w:hAnsi="Arial" w:cs="Arial"/>
          <w:sz w:val="24"/>
          <w:szCs w:val="24"/>
        </w:rPr>
        <w:t>00</w:t>
      </w:r>
      <w:r w:rsidR="004A2FD8" w:rsidRPr="00E17F69">
        <w:rPr>
          <w:rFonts w:ascii="Arial" w:hAnsi="Arial" w:cs="Arial"/>
          <w:sz w:val="24"/>
          <w:szCs w:val="24"/>
        </w:rPr>
        <w:t xml:space="preserve"> </w:t>
      </w:r>
      <w:r w:rsidR="00D673D8" w:rsidRPr="00E17F69">
        <w:rPr>
          <w:rFonts w:ascii="Arial" w:hAnsi="Arial" w:cs="Arial"/>
          <w:sz w:val="24"/>
          <w:szCs w:val="24"/>
        </w:rPr>
        <w:t>h</w:t>
      </w:r>
      <w:r w:rsidR="004A2FD8" w:rsidRPr="00E17F69">
        <w:rPr>
          <w:rFonts w:ascii="Arial" w:hAnsi="Arial" w:cs="Arial"/>
          <w:sz w:val="24"/>
          <w:szCs w:val="24"/>
        </w:rPr>
        <w:t>odin musí být doručeno starostovi města) del</w:t>
      </w:r>
      <w:r w:rsidR="00D673D8" w:rsidRPr="00E17F69">
        <w:rPr>
          <w:rFonts w:ascii="Arial" w:hAnsi="Arial" w:cs="Arial"/>
          <w:sz w:val="24"/>
          <w:szCs w:val="24"/>
        </w:rPr>
        <w:t>e</w:t>
      </w:r>
      <w:r w:rsidR="004A2FD8" w:rsidRPr="00E17F69">
        <w:rPr>
          <w:rFonts w:ascii="Arial" w:hAnsi="Arial" w:cs="Arial"/>
          <w:sz w:val="24"/>
          <w:szCs w:val="24"/>
        </w:rPr>
        <w:t>guje níže uvedené členy a náhradníky do okrskových volebních komisí města Žďár nad Sázavou.</w:t>
      </w: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Členové: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2977"/>
        <w:gridCol w:w="2126"/>
        <w:gridCol w:w="2268"/>
        <w:gridCol w:w="1985"/>
        <w:gridCol w:w="1559"/>
      </w:tblGrid>
      <w:tr w:rsidR="00D673D8" w:rsidRPr="004A2FD8" w:rsidTr="00D673D8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datum narození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adresa místa trvalého pobytu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adresa pro doručování</w:t>
            </w:r>
            <w:r w:rsidRPr="004A2F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(není-li shodná s adresou trvalého pobytu)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elektronická adresa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telefonní číslo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číslo OVK, do kterého má být delegovaný člen zařazen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Náhradníci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2977"/>
        <w:gridCol w:w="2126"/>
        <w:gridCol w:w="2268"/>
        <w:gridCol w:w="1985"/>
        <w:gridCol w:w="1559"/>
      </w:tblGrid>
      <w:tr w:rsidR="00D673D8" w:rsidRPr="004A2FD8" w:rsidTr="00D673D8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rodné číslo/datum narození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adresa místa trvalého pobytu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adresa pro doručování</w:t>
            </w:r>
            <w:r w:rsidRPr="004A2F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(není-li shodná s adresou trvalého pobytu)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elektronická adresa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telefonní číslo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číslo OVK, do kterého má být delegovaný člen zařazen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A458F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……………………………</w:t>
      </w:r>
      <w:proofErr w:type="gramStart"/>
      <w:r>
        <w:rPr>
          <w:rFonts w:ascii="Arial" w:hAnsi="Arial" w:cs="Arial"/>
        </w:rPr>
        <w:t>….dne</w:t>
      </w:r>
      <w:proofErr w:type="gramEnd"/>
      <w:r>
        <w:rPr>
          <w:rFonts w:ascii="Arial" w:hAnsi="Arial" w:cs="Arial"/>
        </w:rPr>
        <w:t xml:space="preserve"> 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………………………………………………………………………………………..</w:t>
      </w: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zmocněnce volební strany</w:t>
      </w: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040182" w:rsidRPr="00040182" w:rsidRDefault="00040182" w:rsidP="00040182">
      <w:pPr>
        <w:jc w:val="both"/>
        <w:rPr>
          <w:rFonts w:ascii="Arial" w:hAnsi="Arial" w:cs="Arial"/>
          <w:sz w:val="18"/>
          <w:szCs w:val="18"/>
        </w:rPr>
      </w:pPr>
    </w:p>
    <w:p w:rsidR="00040182" w:rsidRDefault="00040182"/>
    <w:p w:rsidR="00040182" w:rsidRDefault="00040182"/>
    <w:sectPr w:rsidR="00040182" w:rsidSect="00040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82"/>
    <w:rsid w:val="00040182"/>
    <w:rsid w:val="001C6E1F"/>
    <w:rsid w:val="00415A69"/>
    <w:rsid w:val="004A2FD8"/>
    <w:rsid w:val="007A458F"/>
    <w:rsid w:val="00825189"/>
    <w:rsid w:val="009726E4"/>
    <w:rsid w:val="00B532F1"/>
    <w:rsid w:val="00D24B10"/>
    <w:rsid w:val="00D673D8"/>
    <w:rsid w:val="00D72FF5"/>
    <w:rsid w:val="00E1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Drahoslava</dc:creator>
  <cp:lastModifiedBy>Křesadlová Renata</cp:lastModifiedBy>
  <cp:revision>3</cp:revision>
  <dcterms:created xsi:type="dcterms:W3CDTF">2017-11-23T13:45:00Z</dcterms:created>
  <dcterms:modified xsi:type="dcterms:W3CDTF">2017-12-06T07:07:00Z</dcterms:modified>
</cp:coreProperties>
</file>